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98" w:rsidRDefault="001F6E98" w:rsidP="001F6E98">
      <w:pPr>
        <w:pStyle w:val="Title"/>
      </w:pPr>
      <w:r>
        <w:t xml:space="preserve">December </w:t>
      </w:r>
      <w:r w:rsidR="0079553B">
        <w:t>2022 E</w:t>
      </w:r>
      <w:r>
        <w:t>mail- Gratitude Attitude</w:t>
      </w:r>
    </w:p>
    <w:p w:rsidR="001F6E98" w:rsidRDefault="001F6E98" w:rsidP="001F6E98"/>
    <w:p w:rsidR="001F6E98" w:rsidRDefault="001F6E98" w:rsidP="001F6E98">
      <w:r w:rsidRPr="005D3572">
        <w:rPr>
          <w:highlight w:val="yellow"/>
        </w:rPr>
        <w:t>Dear XXXX</w:t>
      </w:r>
      <w:r>
        <w:t xml:space="preserve"> employees,</w:t>
      </w:r>
    </w:p>
    <w:p w:rsidR="00CF2CFF" w:rsidRDefault="005A191F" w:rsidP="001F6E98">
      <w:r>
        <w:t>As 202</w:t>
      </w:r>
      <w:r w:rsidR="00082F6B">
        <w:t>2</w:t>
      </w:r>
      <w:r>
        <w:t xml:space="preserve"> comes to a close and the holiday season is in full swing, we hope that you are taking some time for yourself to reflect</w:t>
      </w:r>
      <w:r w:rsidR="00082F6B">
        <w:t xml:space="preserve"> on the things you value most and your goals for 2023.</w:t>
      </w:r>
    </w:p>
    <w:p w:rsidR="005A191F" w:rsidRDefault="00DB1C18" w:rsidP="00CF2CFF">
      <w:r>
        <w:t xml:space="preserve">The holiday season can bring on </w:t>
      </w:r>
      <w:r w:rsidR="008A0513">
        <w:t xml:space="preserve">a range of </w:t>
      </w:r>
      <w:r>
        <w:t>emotions….</w:t>
      </w:r>
      <w:r w:rsidR="008A0513">
        <w:t xml:space="preserve">from joy to melancholy, happiness to </w:t>
      </w:r>
      <w:r>
        <w:t xml:space="preserve">sadness, </w:t>
      </w:r>
      <w:r w:rsidR="008A0513">
        <w:t xml:space="preserve">and excitement to </w:t>
      </w:r>
      <w:r>
        <w:t>overwhelm. All of these emotions ar</w:t>
      </w:r>
      <w:r w:rsidR="008A0513">
        <w:t xml:space="preserve">e a normal part of being a human. </w:t>
      </w:r>
      <w:r>
        <w:t xml:space="preserve"> </w:t>
      </w:r>
    </w:p>
    <w:p w:rsidR="001F6E98" w:rsidRDefault="005A191F" w:rsidP="001F6E98">
      <w:r>
        <w:t xml:space="preserve">There </w:t>
      </w:r>
      <w:r w:rsidR="00DB1C18">
        <w:t>is one emotion that can have a profound</w:t>
      </w:r>
      <w:r w:rsidR="000448F8">
        <w:t>, positive</w:t>
      </w:r>
      <w:r w:rsidR="00DB1C18">
        <w:t xml:space="preserve"> impact on our mental and physical well-being</w:t>
      </w:r>
      <w:r w:rsidR="000448F8">
        <w:t>,</w:t>
      </w:r>
      <w:r w:rsidR="00DB1C18">
        <w:t xml:space="preserve"> if </w:t>
      </w:r>
      <w:r w:rsidR="0051502A">
        <w:t xml:space="preserve">we </w:t>
      </w:r>
      <w:r w:rsidR="00DB1C18">
        <w:t>practice</w:t>
      </w:r>
      <w:r w:rsidR="0051502A">
        <w:t xml:space="preserve"> it</w:t>
      </w:r>
      <w:r w:rsidR="00DB1C18">
        <w:t xml:space="preserve"> on a regular basis</w:t>
      </w:r>
      <w:r w:rsidR="0051502A">
        <w:t>. T</w:t>
      </w:r>
      <w:r w:rsidR="00DB1C18">
        <w:t>hat emotion is gratitude</w:t>
      </w:r>
      <w:r>
        <w:t>, or thankfulness</w:t>
      </w:r>
      <w:r w:rsidR="00DB1C18">
        <w:t>.</w:t>
      </w:r>
    </w:p>
    <w:p w:rsidR="00C64E50" w:rsidRDefault="005D3572" w:rsidP="001F6E98">
      <w:r>
        <w:t xml:space="preserve">On December </w:t>
      </w:r>
      <w:r w:rsidR="00333B00">
        <w:t>8</w:t>
      </w:r>
      <w:r w:rsidRPr="005D3572">
        <w:rPr>
          <w:vertAlign w:val="superscript"/>
        </w:rPr>
        <w:t>th</w:t>
      </w:r>
      <w:r>
        <w:t xml:space="preserve"> at 10 a.m.</w:t>
      </w:r>
      <w:r w:rsidR="005A191F">
        <w:t xml:space="preserve">, we have an opportunity to learn about the science and practical application of gratitude in a webinar on this topic. You can register for </w:t>
      </w:r>
      <w:r w:rsidR="00C64E50">
        <w:t>the webinar thr</w:t>
      </w:r>
      <w:r w:rsidR="008A0513">
        <w:t xml:space="preserve">ough </w:t>
      </w:r>
      <w:hyperlink r:id="rId5" w:history="1">
        <w:r w:rsidR="008A0513" w:rsidRPr="008A0513">
          <w:rPr>
            <w:rStyle w:val="Hyperlink"/>
          </w:rPr>
          <w:t>this link.</w:t>
        </w:r>
      </w:hyperlink>
      <w:r w:rsidR="008A0513">
        <w:t xml:space="preserve"> </w:t>
      </w:r>
    </w:p>
    <w:p w:rsidR="00C64E50" w:rsidRPr="00082F6B" w:rsidRDefault="008A0513" w:rsidP="001F6E98">
      <w:pPr>
        <w:rPr>
          <w:rStyle w:val="Hyperlink"/>
        </w:rPr>
      </w:pPr>
      <w:r>
        <w:t>And, if</w:t>
      </w:r>
      <w:r w:rsidR="00C64E50">
        <w:t xml:space="preserve"> you are interested in learning more or building a daily gratitude practice</w:t>
      </w:r>
      <w:r w:rsidR="00CF2CFF">
        <w:t>,</w:t>
      </w:r>
      <w:r w:rsidR="00C64E50">
        <w:t xml:space="preserve"> I hope you will sign up for </w:t>
      </w:r>
      <w:r w:rsidR="00082F6B">
        <w:t>the 2</w:t>
      </w:r>
      <w:r w:rsidR="00082F6B" w:rsidRPr="00082F6B">
        <w:rPr>
          <w:vertAlign w:val="superscript"/>
        </w:rPr>
        <w:t>nd</w:t>
      </w:r>
      <w:r w:rsidR="00082F6B">
        <w:t xml:space="preserve"> annual </w:t>
      </w:r>
      <w:r>
        <w:t xml:space="preserve">5-day </w:t>
      </w:r>
      <w:r w:rsidR="00C64E50">
        <w:t>Gratitude Challenge, taking pace each morn</w:t>
      </w:r>
      <w:r w:rsidR="00082F6B">
        <w:t>ing from 9-9:15 from December 12</w:t>
      </w:r>
      <w:r w:rsidR="00C64E50">
        <w:t>-1</w:t>
      </w:r>
      <w:r w:rsidR="00082F6B">
        <w:t>6</w:t>
      </w:r>
      <w:r w:rsidR="00CF2CFF">
        <w:t xml:space="preserve"> via Zoom</w:t>
      </w:r>
      <w:r w:rsidR="00C64E50">
        <w:t xml:space="preserve">. You can learn more and register to receive updates through </w:t>
      </w:r>
      <w:r w:rsidR="00082F6B">
        <w:fldChar w:fldCharType="begin"/>
      </w:r>
      <w:r w:rsidR="00082F6B">
        <w:instrText xml:space="preserve"> HYPERLINK "https://www.eventbrite.com/e/5-day-gratitude-challenge-tickets-469157160697" </w:instrText>
      </w:r>
      <w:r w:rsidR="00082F6B">
        <w:fldChar w:fldCharType="separate"/>
      </w:r>
      <w:r w:rsidR="00C64E50" w:rsidRPr="00082F6B">
        <w:rPr>
          <w:rStyle w:val="Hyperlink"/>
        </w:rPr>
        <w:t xml:space="preserve">the State Employee Gratitude Challenge Registration Link. </w:t>
      </w:r>
    </w:p>
    <w:p w:rsidR="00A71D07" w:rsidRDefault="00082F6B" w:rsidP="00A71D07">
      <w:r>
        <w:fldChar w:fldCharType="end"/>
      </w:r>
      <w:r w:rsidR="00A71D07">
        <w:t xml:space="preserve">Research shows that sharing our gratitude with others is a great way to boost happiness! </w:t>
      </w:r>
    </w:p>
    <w:p w:rsidR="00A71D07" w:rsidRDefault="000448F8" w:rsidP="001F6E98">
      <w:r w:rsidRPr="00156330">
        <w:rPr>
          <w:highlight w:val="cyan"/>
        </w:rPr>
        <w:t>[</w:t>
      </w:r>
      <w:proofErr w:type="gramStart"/>
      <w:r w:rsidRPr="00156330">
        <w:rPr>
          <w:highlight w:val="cyan"/>
        </w:rPr>
        <w:t>optional</w:t>
      </w:r>
      <w:proofErr w:type="gramEnd"/>
      <w:r w:rsidRPr="00156330">
        <w:rPr>
          <w:highlight w:val="cyan"/>
        </w:rPr>
        <w:t xml:space="preserve">] </w:t>
      </w:r>
      <w:r w:rsidR="00A71D07">
        <w:rPr>
          <w:highlight w:val="yellow"/>
        </w:rPr>
        <w:t>A</w:t>
      </w:r>
      <w:r w:rsidR="008A0513" w:rsidRPr="008A0513">
        <w:rPr>
          <w:highlight w:val="yellow"/>
        </w:rPr>
        <w:t xml:space="preserve"> few of the things I am grateful for right now</w:t>
      </w:r>
      <w:r w:rsidR="00A71D07">
        <w:rPr>
          <w:highlight w:val="yellow"/>
        </w:rPr>
        <w:t xml:space="preserve"> are</w:t>
      </w:r>
      <w:r w:rsidR="008A0513" w:rsidRPr="008A0513">
        <w:rPr>
          <w:highlight w:val="yellow"/>
        </w:rPr>
        <w:t xml:space="preserve">: </w:t>
      </w:r>
      <w:r w:rsidR="008A0513" w:rsidRPr="00156330">
        <w:rPr>
          <w:highlight w:val="cyan"/>
        </w:rPr>
        <w:t>[List 3 things</w:t>
      </w:r>
      <w:r w:rsidRPr="00156330">
        <w:rPr>
          <w:highlight w:val="cyan"/>
        </w:rPr>
        <w:t>]</w:t>
      </w:r>
      <w:r w:rsidR="008A0513" w:rsidRPr="00156330">
        <w:rPr>
          <w:highlight w:val="cyan"/>
        </w:rPr>
        <w:t xml:space="preserve"> </w:t>
      </w:r>
      <w:r w:rsidR="008A0513" w:rsidRPr="00156330">
        <w:rPr>
          <w:highlight w:val="yellow"/>
        </w:rPr>
        <w:t xml:space="preserve">I’d love to hear </w:t>
      </w:r>
      <w:r w:rsidR="00A71D07" w:rsidRPr="00156330">
        <w:rPr>
          <w:highlight w:val="yellow"/>
        </w:rPr>
        <w:t>some of the things you are grateful for.</w:t>
      </w:r>
      <w:r w:rsidR="00A71D07" w:rsidDel="00A71D07">
        <w:t xml:space="preserve"> </w:t>
      </w:r>
    </w:p>
    <w:p w:rsidR="005D3572" w:rsidRDefault="005D3572" w:rsidP="001F6E98">
      <w:r>
        <w:t>Please check out all of the wellness opportunities coming up this month on the attached wellness event flyer</w:t>
      </w:r>
      <w:r w:rsidRPr="005D3572">
        <w:rPr>
          <w:highlight w:val="yellow"/>
        </w:rPr>
        <w:t>. [Attach flyer]</w:t>
      </w:r>
    </w:p>
    <w:p w:rsidR="005D3572" w:rsidRDefault="005D3572" w:rsidP="001F6E98">
      <w:r>
        <w:t>In health,</w:t>
      </w:r>
    </w:p>
    <w:p w:rsidR="005D3572" w:rsidRDefault="005D3572" w:rsidP="001F6E98">
      <w:r w:rsidRPr="005D3572">
        <w:rPr>
          <w:highlight w:val="yellow"/>
        </w:rPr>
        <w:t>Your wellness coordinator</w:t>
      </w:r>
    </w:p>
    <w:p w:rsidR="005D3572" w:rsidRDefault="005D3572" w:rsidP="001F6E98"/>
    <w:p w:rsidR="008A0513" w:rsidRDefault="008A0513" w:rsidP="001F6E98">
      <w:r>
        <w:br/>
      </w:r>
      <w:r>
        <w:br/>
      </w:r>
    </w:p>
    <w:p w:rsidR="008A0513" w:rsidRDefault="008A0513" w:rsidP="001F6E98"/>
    <w:p w:rsidR="008A0513" w:rsidRDefault="008A0513" w:rsidP="001F6E98"/>
    <w:p w:rsidR="008A0513" w:rsidRPr="001F6E98" w:rsidRDefault="008A0513" w:rsidP="001F6E98"/>
    <w:sectPr w:rsidR="008A0513" w:rsidRPr="001F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544C3"/>
    <w:multiLevelType w:val="hybridMultilevel"/>
    <w:tmpl w:val="6F2C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98"/>
    <w:rsid w:val="000448F8"/>
    <w:rsid w:val="00082F6B"/>
    <w:rsid w:val="000D4557"/>
    <w:rsid w:val="00123293"/>
    <w:rsid w:val="00156330"/>
    <w:rsid w:val="001B5CE3"/>
    <w:rsid w:val="001F6E98"/>
    <w:rsid w:val="00333B00"/>
    <w:rsid w:val="004E28BF"/>
    <w:rsid w:val="0051502A"/>
    <w:rsid w:val="005A191F"/>
    <w:rsid w:val="005D3572"/>
    <w:rsid w:val="00694E9E"/>
    <w:rsid w:val="0079553B"/>
    <w:rsid w:val="008A0513"/>
    <w:rsid w:val="00A71D07"/>
    <w:rsid w:val="00C64E50"/>
    <w:rsid w:val="00CF2CFF"/>
    <w:rsid w:val="00D94285"/>
    <w:rsid w:val="00D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F996"/>
  <w15:chartTrackingRefBased/>
  <w15:docId w15:val="{9CEB1CA1-7251-4553-B24C-AD1077F0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6E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64E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C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D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D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D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150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er.gotowebinar.com/register/8518107223058075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2022-12-01T20:02:00Z</dcterms:created>
  <dcterms:modified xsi:type="dcterms:W3CDTF">2022-12-01T20:02:00Z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-2089883220</vt:i4>
  </property>
</Properties>
</file>